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719" w:rsidRDefault="00254A56" w:rsidP="00477FA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Сведения </w:t>
      </w:r>
    </w:p>
    <w:p w:rsidR="00AD3A9A" w:rsidRPr="00AD3A9A" w:rsidRDefault="00254A56" w:rsidP="00477FA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о доходах, имуществе и обязательствах имущественного характера </w:t>
      </w:r>
    </w:p>
    <w:p w:rsidR="00995719" w:rsidRDefault="00254A56" w:rsidP="00477FA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заместителя главы администрации</w:t>
      </w:r>
      <w:r w:rsidR="00AD3A9A" w:rsidRPr="00AD3A9A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Ленинского </w:t>
      </w:r>
      <w:r w:rsidR="00C04D55">
        <w:rPr>
          <w:rFonts w:ascii="Times New Roman" w:hAnsi="Times New Roman" w:cs="Times New Roman"/>
          <w:szCs w:val="24"/>
        </w:rPr>
        <w:t>городского округа</w:t>
      </w:r>
      <w:r>
        <w:rPr>
          <w:rFonts w:ascii="Times New Roman" w:hAnsi="Times New Roman" w:cs="Times New Roman"/>
          <w:szCs w:val="24"/>
        </w:rPr>
        <w:t xml:space="preserve"> Московской области </w:t>
      </w:r>
    </w:p>
    <w:p w:rsidR="000251A9" w:rsidRDefault="00254A56" w:rsidP="00477FA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 членов его семьи за период с 1 января по 31 декабря 20</w:t>
      </w:r>
      <w:r w:rsidR="00D4301A">
        <w:rPr>
          <w:rFonts w:ascii="Times New Roman" w:hAnsi="Times New Roman" w:cs="Times New Roman"/>
          <w:szCs w:val="24"/>
        </w:rPr>
        <w:t>2</w:t>
      </w:r>
      <w:r w:rsidR="00155222">
        <w:rPr>
          <w:rFonts w:ascii="Times New Roman" w:hAnsi="Times New Roman" w:cs="Times New Roman"/>
          <w:szCs w:val="24"/>
        </w:rPr>
        <w:t>1</w:t>
      </w:r>
      <w:r>
        <w:rPr>
          <w:rFonts w:ascii="Times New Roman" w:hAnsi="Times New Roman" w:cs="Times New Roman"/>
          <w:szCs w:val="24"/>
        </w:rPr>
        <w:t xml:space="preserve"> года</w:t>
      </w:r>
    </w:p>
    <w:p w:rsidR="00254A56" w:rsidRDefault="00254A56" w:rsidP="00254A56">
      <w:pPr>
        <w:jc w:val="center"/>
        <w:rPr>
          <w:rFonts w:ascii="Times New Roman" w:hAnsi="Times New Roman" w:cs="Times New Roman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1985"/>
        <w:gridCol w:w="1843"/>
        <w:gridCol w:w="1417"/>
        <w:gridCol w:w="2268"/>
        <w:gridCol w:w="1276"/>
        <w:gridCol w:w="1276"/>
        <w:gridCol w:w="1211"/>
      </w:tblGrid>
      <w:tr w:rsidR="00C84354" w:rsidTr="00C84354">
        <w:tc>
          <w:tcPr>
            <w:tcW w:w="1951" w:type="dxa"/>
            <w:vMerge w:val="restart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84354" w:rsidRDefault="00C84354" w:rsidP="0015522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Декларированный  годовой доход за 20</w:t>
            </w:r>
            <w:r w:rsidR="00D4301A">
              <w:rPr>
                <w:rFonts w:ascii="Times New Roman" w:hAnsi="Times New Roman" w:cs="Times New Roman"/>
                <w:szCs w:val="24"/>
              </w:rPr>
              <w:t>2</w:t>
            </w:r>
            <w:r w:rsidR="00155222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 xml:space="preserve"> год (руб.)</w:t>
            </w:r>
          </w:p>
        </w:tc>
        <w:tc>
          <w:tcPr>
            <w:tcW w:w="7513" w:type="dxa"/>
            <w:gridSpan w:val="4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63" w:type="dxa"/>
            <w:gridSpan w:val="3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Перечень объектов недвижимого имущества, находящегося, в пользовании</w:t>
            </w:r>
          </w:p>
        </w:tc>
      </w:tr>
      <w:tr w:rsidR="00C84354" w:rsidTr="00C84354">
        <w:tc>
          <w:tcPr>
            <w:tcW w:w="1951" w:type="dxa"/>
            <w:vMerge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Вид объектов недвижимости</w:t>
            </w:r>
          </w:p>
        </w:tc>
        <w:tc>
          <w:tcPr>
            <w:tcW w:w="1843" w:type="dxa"/>
          </w:tcPr>
          <w:p w:rsidR="00C84354" w:rsidRDefault="00C84354" w:rsidP="00C8435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Площадь (кв.м)</w:t>
            </w:r>
          </w:p>
        </w:tc>
        <w:tc>
          <w:tcPr>
            <w:tcW w:w="1417" w:type="dxa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Страна расположения</w:t>
            </w:r>
          </w:p>
        </w:tc>
        <w:tc>
          <w:tcPr>
            <w:tcW w:w="2268" w:type="dxa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Транспортные средства</w:t>
            </w:r>
          </w:p>
        </w:tc>
        <w:tc>
          <w:tcPr>
            <w:tcW w:w="1276" w:type="dxa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Вид объектов недвижимости</w:t>
            </w:r>
          </w:p>
        </w:tc>
        <w:tc>
          <w:tcPr>
            <w:tcW w:w="1276" w:type="dxa"/>
          </w:tcPr>
          <w:p w:rsidR="00C84354" w:rsidRDefault="00C84354" w:rsidP="00140A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Площадь (кв.м)</w:t>
            </w:r>
          </w:p>
        </w:tc>
        <w:tc>
          <w:tcPr>
            <w:tcW w:w="1211" w:type="dxa"/>
          </w:tcPr>
          <w:p w:rsidR="00C84354" w:rsidRDefault="00C84354" w:rsidP="00140A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Страна расположения</w:t>
            </w:r>
          </w:p>
        </w:tc>
      </w:tr>
      <w:tr w:rsidR="000B09B2" w:rsidTr="00C84354">
        <w:tc>
          <w:tcPr>
            <w:tcW w:w="1951" w:type="dxa"/>
          </w:tcPr>
          <w:p w:rsidR="00C04D55" w:rsidRDefault="00040F34" w:rsidP="00C84354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Дубовицкая</w:t>
            </w:r>
            <w:proofErr w:type="spellEnd"/>
          </w:p>
          <w:p w:rsidR="00040F34" w:rsidRDefault="00040F34" w:rsidP="00C8435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Елена</w:t>
            </w:r>
          </w:p>
          <w:p w:rsidR="00040F34" w:rsidRPr="000B09B2" w:rsidRDefault="00040F34" w:rsidP="00C8435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Сергеевна</w:t>
            </w:r>
          </w:p>
        </w:tc>
        <w:tc>
          <w:tcPr>
            <w:tcW w:w="1559" w:type="dxa"/>
          </w:tcPr>
          <w:p w:rsidR="000B09B2" w:rsidRPr="008773C1" w:rsidRDefault="00040F34" w:rsidP="00935CD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2984102,00</w:t>
            </w:r>
          </w:p>
        </w:tc>
        <w:tc>
          <w:tcPr>
            <w:tcW w:w="1985" w:type="dxa"/>
          </w:tcPr>
          <w:p w:rsidR="00D4301A" w:rsidRDefault="00040F34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Замельный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участок</w:t>
            </w:r>
          </w:p>
          <w:p w:rsidR="00040F34" w:rsidRPr="004D5555" w:rsidRDefault="00040F34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Квартира 1/16</w:t>
            </w:r>
          </w:p>
        </w:tc>
        <w:tc>
          <w:tcPr>
            <w:tcW w:w="1843" w:type="dxa"/>
          </w:tcPr>
          <w:p w:rsidR="00D4301A" w:rsidRDefault="00040F3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902,00</w:t>
            </w:r>
          </w:p>
          <w:p w:rsidR="00040F34" w:rsidRDefault="00040F3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40F34" w:rsidRDefault="00040F3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61,8</w:t>
            </w:r>
          </w:p>
        </w:tc>
        <w:tc>
          <w:tcPr>
            <w:tcW w:w="1417" w:type="dxa"/>
          </w:tcPr>
          <w:p w:rsidR="003A225E" w:rsidRDefault="00C04D55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C04D55" w:rsidRDefault="00C04D55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4301A" w:rsidRDefault="00D4301A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2268" w:type="dxa"/>
          </w:tcPr>
          <w:p w:rsidR="00316035" w:rsidRPr="0037777E" w:rsidRDefault="0037777E" w:rsidP="003E653D">
            <w:pPr>
              <w:pStyle w:val="Style3"/>
              <w:widowControl/>
              <w:jc w:val="center"/>
              <w:rPr>
                <w:rStyle w:val="FontStyle11"/>
              </w:rPr>
            </w:pPr>
            <w:proofErr w:type="spellStart"/>
            <w:r>
              <w:rPr>
                <w:rStyle w:val="FontStyle11"/>
              </w:rPr>
              <w:t>Фольцваген</w:t>
            </w:r>
            <w:proofErr w:type="spellEnd"/>
            <w:r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Тигуан</w:t>
            </w:r>
            <w:proofErr w:type="spellEnd"/>
            <w:r>
              <w:rPr>
                <w:rStyle w:val="FontStyle11"/>
              </w:rPr>
              <w:t>, 2020</w:t>
            </w:r>
          </w:p>
        </w:tc>
        <w:tc>
          <w:tcPr>
            <w:tcW w:w="1276" w:type="dxa"/>
          </w:tcPr>
          <w:p w:rsidR="00D33DF1" w:rsidRDefault="0037777E" w:rsidP="0037777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8773C1" w:rsidRDefault="0037777E" w:rsidP="0068544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67,6</w:t>
            </w:r>
          </w:p>
        </w:tc>
        <w:tc>
          <w:tcPr>
            <w:tcW w:w="1211" w:type="dxa"/>
          </w:tcPr>
          <w:p w:rsidR="008773C1" w:rsidRDefault="0037777E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</w:tr>
      <w:tr w:rsidR="0066742C" w:rsidTr="00C84354">
        <w:tc>
          <w:tcPr>
            <w:tcW w:w="1951" w:type="dxa"/>
          </w:tcPr>
          <w:p w:rsidR="0066742C" w:rsidRDefault="0066742C" w:rsidP="00C8435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66742C" w:rsidRDefault="0066742C" w:rsidP="00935CD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985" w:type="dxa"/>
          </w:tcPr>
          <w:p w:rsidR="0066742C" w:rsidRDefault="0066742C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Квартира 6/16</w:t>
            </w:r>
          </w:p>
        </w:tc>
        <w:tc>
          <w:tcPr>
            <w:tcW w:w="1843" w:type="dxa"/>
          </w:tcPr>
          <w:p w:rsidR="0066742C" w:rsidRDefault="0066742C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61,8</w:t>
            </w:r>
          </w:p>
        </w:tc>
        <w:tc>
          <w:tcPr>
            <w:tcW w:w="1417" w:type="dxa"/>
          </w:tcPr>
          <w:p w:rsidR="0066742C" w:rsidRDefault="0066742C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2268" w:type="dxa"/>
          </w:tcPr>
          <w:p w:rsidR="0066742C" w:rsidRDefault="0066742C" w:rsidP="003E653D">
            <w:pPr>
              <w:pStyle w:val="Style3"/>
              <w:widowControl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-</w:t>
            </w:r>
          </w:p>
        </w:tc>
        <w:tc>
          <w:tcPr>
            <w:tcW w:w="1276" w:type="dxa"/>
          </w:tcPr>
          <w:p w:rsidR="0066742C" w:rsidRDefault="0066742C" w:rsidP="0037777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66742C" w:rsidRDefault="0066742C" w:rsidP="0068544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67,6</w:t>
            </w:r>
          </w:p>
        </w:tc>
        <w:tc>
          <w:tcPr>
            <w:tcW w:w="1211" w:type="dxa"/>
          </w:tcPr>
          <w:p w:rsidR="0066742C" w:rsidRDefault="0066742C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  <w:bookmarkStart w:id="0" w:name="_GoBack"/>
            <w:bookmarkEnd w:id="0"/>
          </w:p>
        </w:tc>
      </w:tr>
    </w:tbl>
    <w:p w:rsidR="00254A56" w:rsidRPr="00254A56" w:rsidRDefault="00254A56" w:rsidP="00254A56">
      <w:pPr>
        <w:jc w:val="center"/>
        <w:rPr>
          <w:rFonts w:ascii="Times New Roman" w:hAnsi="Times New Roman" w:cs="Times New Roman"/>
          <w:szCs w:val="24"/>
        </w:rPr>
      </w:pPr>
    </w:p>
    <w:sectPr w:rsidR="00254A56" w:rsidRPr="00254A56" w:rsidSect="00477FA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00436"/>
    <w:multiLevelType w:val="hybridMultilevel"/>
    <w:tmpl w:val="628AA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06744"/>
    <w:multiLevelType w:val="hybridMultilevel"/>
    <w:tmpl w:val="C1C08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A7E0E"/>
    <w:multiLevelType w:val="hybridMultilevel"/>
    <w:tmpl w:val="CA2C74BA"/>
    <w:lvl w:ilvl="0" w:tplc="6D7209D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364C327D"/>
    <w:multiLevelType w:val="hybridMultilevel"/>
    <w:tmpl w:val="CEF4025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E618E"/>
    <w:multiLevelType w:val="hybridMultilevel"/>
    <w:tmpl w:val="1FB49F38"/>
    <w:lvl w:ilvl="0" w:tplc="54DA97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5C7034E"/>
    <w:multiLevelType w:val="hybridMultilevel"/>
    <w:tmpl w:val="D59680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B9D2EC5"/>
    <w:multiLevelType w:val="hybridMultilevel"/>
    <w:tmpl w:val="EC24B1EA"/>
    <w:lvl w:ilvl="0" w:tplc="9718DB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B63E2C"/>
    <w:multiLevelType w:val="hybridMultilevel"/>
    <w:tmpl w:val="50040F8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222"/>
    <w:rsid w:val="000251A9"/>
    <w:rsid w:val="00040F34"/>
    <w:rsid w:val="0007028D"/>
    <w:rsid w:val="00086930"/>
    <w:rsid w:val="0009373D"/>
    <w:rsid w:val="000A5D13"/>
    <w:rsid w:val="000A6919"/>
    <w:rsid w:val="000B04E1"/>
    <w:rsid w:val="000B09B2"/>
    <w:rsid w:val="000D498B"/>
    <w:rsid w:val="000E2F7C"/>
    <w:rsid w:val="00155222"/>
    <w:rsid w:val="00177709"/>
    <w:rsid w:val="00192187"/>
    <w:rsid w:val="001D4854"/>
    <w:rsid w:val="001E4FED"/>
    <w:rsid w:val="00211A0D"/>
    <w:rsid w:val="00215B02"/>
    <w:rsid w:val="00221610"/>
    <w:rsid w:val="0025164B"/>
    <w:rsid w:val="00252E42"/>
    <w:rsid w:val="00254A56"/>
    <w:rsid w:val="0026267E"/>
    <w:rsid w:val="00274481"/>
    <w:rsid w:val="002A4F70"/>
    <w:rsid w:val="002B1687"/>
    <w:rsid w:val="002B6D60"/>
    <w:rsid w:val="002D3BF0"/>
    <w:rsid w:val="002D48BF"/>
    <w:rsid w:val="003154D9"/>
    <w:rsid w:val="00316035"/>
    <w:rsid w:val="00316264"/>
    <w:rsid w:val="00316D92"/>
    <w:rsid w:val="003425A6"/>
    <w:rsid w:val="00344EC8"/>
    <w:rsid w:val="003746F4"/>
    <w:rsid w:val="0037777E"/>
    <w:rsid w:val="00392E9C"/>
    <w:rsid w:val="0039625F"/>
    <w:rsid w:val="003972B0"/>
    <w:rsid w:val="003A225E"/>
    <w:rsid w:val="003C6ADE"/>
    <w:rsid w:val="003E653D"/>
    <w:rsid w:val="00413E2F"/>
    <w:rsid w:val="00427E35"/>
    <w:rsid w:val="00453ED4"/>
    <w:rsid w:val="0047113E"/>
    <w:rsid w:val="00477FA1"/>
    <w:rsid w:val="00492E6F"/>
    <w:rsid w:val="004B2C1C"/>
    <w:rsid w:val="004C0341"/>
    <w:rsid w:val="004D239F"/>
    <w:rsid w:val="004D5555"/>
    <w:rsid w:val="004F3227"/>
    <w:rsid w:val="005003C9"/>
    <w:rsid w:val="005171E9"/>
    <w:rsid w:val="00567731"/>
    <w:rsid w:val="00577B98"/>
    <w:rsid w:val="005E6A4F"/>
    <w:rsid w:val="00624601"/>
    <w:rsid w:val="00637133"/>
    <w:rsid w:val="0066742C"/>
    <w:rsid w:val="00685449"/>
    <w:rsid w:val="00693C5F"/>
    <w:rsid w:val="006D2C14"/>
    <w:rsid w:val="0070075C"/>
    <w:rsid w:val="007570F2"/>
    <w:rsid w:val="00795E69"/>
    <w:rsid w:val="007A49BC"/>
    <w:rsid w:val="007A6222"/>
    <w:rsid w:val="00813724"/>
    <w:rsid w:val="0084217A"/>
    <w:rsid w:val="008773C1"/>
    <w:rsid w:val="00883B41"/>
    <w:rsid w:val="008C1BE8"/>
    <w:rsid w:val="008E26F0"/>
    <w:rsid w:val="00935CD0"/>
    <w:rsid w:val="00945F47"/>
    <w:rsid w:val="009461FB"/>
    <w:rsid w:val="009812EF"/>
    <w:rsid w:val="00983A78"/>
    <w:rsid w:val="00991A62"/>
    <w:rsid w:val="00995719"/>
    <w:rsid w:val="009B3872"/>
    <w:rsid w:val="009F72F5"/>
    <w:rsid w:val="00A03E23"/>
    <w:rsid w:val="00A163CB"/>
    <w:rsid w:val="00A34FF1"/>
    <w:rsid w:val="00A4558B"/>
    <w:rsid w:val="00A51A1A"/>
    <w:rsid w:val="00A721E0"/>
    <w:rsid w:val="00A743B5"/>
    <w:rsid w:val="00A9038C"/>
    <w:rsid w:val="00AC72F2"/>
    <w:rsid w:val="00AD3A9A"/>
    <w:rsid w:val="00AE0EBF"/>
    <w:rsid w:val="00AE1064"/>
    <w:rsid w:val="00B12E14"/>
    <w:rsid w:val="00B2164B"/>
    <w:rsid w:val="00B41F04"/>
    <w:rsid w:val="00B42BB1"/>
    <w:rsid w:val="00B47A1A"/>
    <w:rsid w:val="00B60C7A"/>
    <w:rsid w:val="00B67938"/>
    <w:rsid w:val="00B82C58"/>
    <w:rsid w:val="00B84092"/>
    <w:rsid w:val="00BE5DB7"/>
    <w:rsid w:val="00BE698F"/>
    <w:rsid w:val="00C04D55"/>
    <w:rsid w:val="00C22CBF"/>
    <w:rsid w:val="00C84354"/>
    <w:rsid w:val="00CA4755"/>
    <w:rsid w:val="00CB08FD"/>
    <w:rsid w:val="00CC7D9B"/>
    <w:rsid w:val="00CE4367"/>
    <w:rsid w:val="00D33DF1"/>
    <w:rsid w:val="00D3428B"/>
    <w:rsid w:val="00D4301A"/>
    <w:rsid w:val="00D46B33"/>
    <w:rsid w:val="00D64241"/>
    <w:rsid w:val="00D671EB"/>
    <w:rsid w:val="00D80D2A"/>
    <w:rsid w:val="00DC0F6E"/>
    <w:rsid w:val="00DD59A1"/>
    <w:rsid w:val="00ED6AC5"/>
    <w:rsid w:val="00EF43CD"/>
    <w:rsid w:val="00F23A25"/>
    <w:rsid w:val="00F31F98"/>
    <w:rsid w:val="00F61674"/>
    <w:rsid w:val="00F61B9A"/>
    <w:rsid w:val="00F87C66"/>
    <w:rsid w:val="00F9579D"/>
    <w:rsid w:val="00FD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96517"/>
  <w15:docId w15:val="{D0AC6CC0-E3B1-48F6-B61B-70EA0E102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8FD"/>
    <w:pPr>
      <w:ind w:left="720"/>
      <w:contextualSpacing/>
    </w:pPr>
  </w:style>
  <w:style w:type="table" w:styleId="a4">
    <w:name w:val="Table Grid"/>
    <w:basedOn w:val="a1"/>
    <w:uiPriority w:val="59"/>
    <w:rsid w:val="00254A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1">
    <w:name w:val="Font Style11"/>
    <w:basedOn w:val="a0"/>
    <w:rsid w:val="003154D9"/>
    <w:rPr>
      <w:rFonts w:ascii="Times New Roman" w:hAnsi="Times New Roman" w:cs="Times New Roman"/>
      <w:spacing w:val="10"/>
      <w:sz w:val="22"/>
      <w:szCs w:val="22"/>
    </w:rPr>
  </w:style>
  <w:style w:type="paragraph" w:customStyle="1" w:styleId="Style3">
    <w:name w:val="Style3"/>
    <w:basedOn w:val="a"/>
    <w:rsid w:val="000B09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0B09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муниципального р-на М.О.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Cadr1</cp:lastModifiedBy>
  <cp:revision>5</cp:revision>
  <cp:lastPrinted>2012-05-10T14:00:00Z</cp:lastPrinted>
  <dcterms:created xsi:type="dcterms:W3CDTF">2022-05-11T08:21:00Z</dcterms:created>
  <dcterms:modified xsi:type="dcterms:W3CDTF">2022-05-11T08:26:00Z</dcterms:modified>
</cp:coreProperties>
</file>